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229D" w14:textId="77777777" w:rsidR="00CF7A32" w:rsidRPr="00945E2F" w:rsidRDefault="00CF7A32" w:rsidP="00F07489">
      <w:pPr>
        <w:rPr>
          <w:rFonts w:ascii="Times New Roman" w:hAnsi="Times New Roman" w:cs="Times New Roman"/>
          <w:sz w:val="36"/>
          <w:szCs w:val="36"/>
        </w:rPr>
      </w:pPr>
      <w:r w:rsidRPr="00945E2F">
        <w:rPr>
          <w:rFonts w:ascii="Times New Roman" w:hAnsi="Times New Roman" w:cs="Times New Roman"/>
          <w:sz w:val="36"/>
          <w:szCs w:val="36"/>
        </w:rPr>
        <w:t>NCCC215 Breeding and Genetics Technical Committee Meeting</w:t>
      </w:r>
    </w:p>
    <w:p w14:paraId="3DF8A5BF" w14:textId="77777777" w:rsidR="00CF7A32" w:rsidRPr="00945E2F" w:rsidRDefault="00CF7A32" w:rsidP="00CF7A32">
      <w:pPr>
        <w:jc w:val="center"/>
        <w:rPr>
          <w:rFonts w:ascii="Times New Roman" w:hAnsi="Times New Roman" w:cs="Times New Roman"/>
          <w:sz w:val="36"/>
          <w:szCs w:val="36"/>
        </w:rPr>
      </w:pPr>
      <w:r w:rsidRPr="00945E2F">
        <w:rPr>
          <w:rFonts w:ascii="Times New Roman" w:hAnsi="Times New Roman" w:cs="Times New Roman"/>
          <w:sz w:val="36"/>
          <w:szCs w:val="36"/>
        </w:rPr>
        <w:t>December 9-10, 2019</w:t>
      </w:r>
    </w:p>
    <w:p w14:paraId="06FB5985" w14:textId="77777777" w:rsidR="00CF7A32" w:rsidRPr="00945E2F" w:rsidRDefault="00CF7A32" w:rsidP="00CF7A32">
      <w:pPr>
        <w:jc w:val="center"/>
        <w:rPr>
          <w:rFonts w:ascii="Times New Roman" w:hAnsi="Times New Roman" w:cs="Times New Roman"/>
        </w:rPr>
      </w:pPr>
      <w:r w:rsidRPr="00945E2F">
        <w:rPr>
          <w:rFonts w:ascii="Times New Roman" w:hAnsi="Times New Roman" w:cs="Times New Roman"/>
        </w:rPr>
        <w:t>Chair: Dennis Halterman; Vice-Chair: Laura Shannon; Secretary: Dave Douches</w:t>
      </w:r>
    </w:p>
    <w:p w14:paraId="73A60194" w14:textId="77777777" w:rsidR="00CF7A32" w:rsidRPr="00945E2F" w:rsidRDefault="00CF7A32" w:rsidP="00CF7A32">
      <w:pPr>
        <w:jc w:val="center"/>
        <w:rPr>
          <w:rFonts w:ascii="Times New Roman" w:hAnsi="Times New Roman" w:cs="Times New Roman"/>
        </w:rPr>
      </w:pPr>
      <w:r w:rsidRPr="00945E2F">
        <w:rPr>
          <w:rFonts w:ascii="Times New Roman" w:hAnsi="Times New Roman" w:cs="Times New Roman"/>
        </w:rPr>
        <w:t>Administrative Advisor: Ray Hammerschmidt</w:t>
      </w:r>
    </w:p>
    <w:p w14:paraId="429788CC" w14:textId="77777777" w:rsidR="00CF7A32" w:rsidRPr="00945E2F" w:rsidRDefault="00CF7A32" w:rsidP="00CF7A32">
      <w:pPr>
        <w:jc w:val="center"/>
        <w:rPr>
          <w:rFonts w:ascii="Times New Roman" w:hAnsi="Times New Roman" w:cs="Times New Roman"/>
          <w:sz w:val="36"/>
          <w:szCs w:val="36"/>
        </w:rPr>
      </w:pPr>
    </w:p>
    <w:p w14:paraId="4A67C1AA" w14:textId="77777777" w:rsidR="00CF7A32" w:rsidRPr="00945E2F" w:rsidRDefault="00CF7A32" w:rsidP="00CF7A32">
      <w:pPr>
        <w:jc w:val="center"/>
        <w:rPr>
          <w:rFonts w:ascii="Times New Roman" w:hAnsi="Times New Roman" w:cs="Times New Roman"/>
          <w:sz w:val="36"/>
          <w:szCs w:val="36"/>
          <w:u w:val="single"/>
        </w:rPr>
      </w:pPr>
      <w:r w:rsidRPr="00945E2F">
        <w:rPr>
          <w:rFonts w:ascii="Times New Roman" w:hAnsi="Times New Roman" w:cs="Times New Roman"/>
          <w:sz w:val="36"/>
          <w:szCs w:val="36"/>
          <w:u w:val="single"/>
        </w:rPr>
        <w:t>Agenda</w:t>
      </w:r>
    </w:p>
    <w:p w14:paraId="097D8282" w14:textId="77777777" w:rsidR="00CF7A32" w:rsidRPr="00945E2F" w:rsidRDefault="00CF7A32" w:rsidP="00CF7A32">
      <w:pPr>
        <w:rPr>
          <w:rFonts w:ascii="Times New Roman" w:hAnsi="Times New Roman" w:cs="Times New Roman"/>
          <w:sz w:val="32"/>
          <w:szCs w:val="32"/>
          <w:u w:val="single"/>
        </w:rPr>
      </w:pPr>
    </w:p>
    <w:p w14:paraId="2F047059" w14:textId="77777777" w:rsidR="00CF7A32" w:rsidRPr="00945E2F" w:rsidRDefault="00CF7A32" w:rsidP="00CF7A32">
      <w:pPr>
        <w:rPr>
          <w:rFonts w:ascii="Times New Roman" w:hAnsi="Times New Roman" w:cs="Times New Roman"/>
          <w:sz w:val="32"/>
          <w:szCs w:val="32"/>
          <w:u w:val="single"/>
        </w:rPr>
      </w:pPr>
      <w:r w:rsidRPr="00945E2F">
        <w:rPr>
          <w:rFonts w:ascii="Times New Roman" w:hAnsi="Times New Roman" w:cs="Times New Roman"/>
          <w:sz w:val="32"/>
          <w:szCs w:val="32"/>
          <w:u w:val="single"/>
        </w:rPr>
        <w:t>Monday, December 9</w:t>
      </w:r>
    </w:p>
    <w:p w14:paraId="5856C5DF"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1:00 – Welcome and Introductions</w:t>
      </w:r>
    </w:p>
    <w:p w14:paraId="13F1D70D"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1:15 – Tribute to Creighton Miller</w:t>
      </w:r>
    </w:p>
    <w:p w14:paraId="3FD3DBCC"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1:20 – 3:15 Research presentations</w:t>
      </w:r>
    </w:p>
    <w:p w14:paraId="3DA4054A"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3:15 – 3:45 Break</w:t>
      </w:r>
    </w:p>
    <w:p w14:paraId="586BBC1A"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3:45 – 5:30 Research presentations</w:t>
      </w:r>
    </w:p>
    <w:p w14:paraId="381C1194" w14:textId="77777777" w:rsidR="00CF7A32" w:rsidRPr="00945E2F" w:rsidRDefault="00CF7A32" w:rsidP="00CF7A32">
      <w:pPr>
        <w:rPr>
          <w:rFonts w:ascii="Times New Roman" w:hAnsi="Times New Roman" w:cs="Times New Roman"/>
          <w:sz w:val="32"/>
          <w:szCs w:val="32"/>
        </w:rPr>
      </w:pPr>
    </w:p>
    <w:p w14:paraId="27DB3654"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Order of research presentations:</w:t>
      </w:r>
    </w:p>
    <w:p w14:paraId="1FC00D02"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Michigan</w:t>
      </w:r>
    </w:p>
    <w:p w14:paraId="25BFCD0F"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Minnesota</w:t>
      </w:r>
    </w:p>
    <w:p w14:paraId="4A2A8F4A"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North Dakota</w:t>
      </w:r>
    </w:p>
    <w:p w14:paraId="5DC7F7BA"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Wisconsin</w:t>
      </w:r>
    </w:p>
    <w:p w14:paraId="5B777F59"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Other contributors</w:t>
      </w:r>
    </w:p>
    <w:p w14:paraId="125D5EF0" w14:textId="77777777" w:rsidR="00CF7A32" w:rsidRPr="00945E2F" w:rsidRDefault="00CF7A32" w:rsidP="00CF7A32">
      <w:pPr>
        <w:rPr>
          <w:rFonts w:ascii="Times New Roman" w:hAnsi="Times New Roman" w:cs="Times New Roman"/>
          <w:sz w:val="32"/>
          <w:szCs w:val="32"/>
        </w:rPr>
      </w:pPr>
    </w:p>
    <w:p w14:paraId="230FDC5B" w14:textId="77777777" w:rsidR="00CF7A32" w:rsidRPr="00945E2F" w:rsidRDefault="00CF7A32" w:rsidP="00CF7A32">
      <w:pPr>
        <w:rPr>
          <w:rFonts w:ascii="Times New Roman" w:hAnsi="Times New Roman" w:cs="Times New Roman"/>
          <w:sz w:val="32"/>
          <w:szCs w:val="32"/>
          <w:u w:val="single"/>
        </w:rPr>
      </w:pPr>
      <w:r w:rsidRPr="00945E2F">
        <w:rPr>
          <w:rFonts w:ascii="Times New Roman" w:hAnsi="Times New Roman" w:cs="Times New Roman"/>
          <w:sz w:val="32"/>
          <w:szCs w:val="32"/>
          <w:u w:val="single"/>
        </w:rPr>
        <w:t>Tuesday, December 10</w:t>
      </w:r>
    </w:p>
    <w:p w14:paraId="32854742"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7:30 – 8:15 SCRI Diploid potato discussion</w:t>
      </w:r>
    </w:p>
    <w:p w14:paraId="3E0B6B4B"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8:15 – 8:45 Potato pan-genome discussion</w:t>
      </w:r>
    </w:p>
    <w:p w14:paraId="571FFE8D"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 xml:space="preserve">8:45 – 9:05 Approve minutes, new business, scheduling 2020 meeting, officer elections, announcements </w:t>
      </w:r>
    </w:p>
    <w:p w14:paraId="01754D0E"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9:05 – 9:15 Administrative Advisor report</w:t>
      </w:r>
    </w:p>
    <w:p w14:paraId="0C19BFCC"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9:15 – 10:30 Breeder presentation</w:t>
      </w:r>
    </w:p>
    <w:p w14:paraId="52DFA0F1"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10:30 – 11 Break</w:t>
      </w:r>
    </w:p>
    <w:p w14:paraId="682E2CDB" w14:textId="77777777" w:rsidR="00CF7A32" w:rsidRPr="00945E2F" w:rsidRDefault="00CF7A32" w:rsidP="00CF7A32">
      <w:pPr>
        <w:rPr>
          <w:rFonts w:ascii="Times New Roman" w:hAnsi="Times New Roman" w:cs="Times New Roman"/>
          <w:sz w:val="32"/>
          <w:szCs w:val="32"/>
        </w:rPr>
      </w:pPr>
      <w:r w:rsidRPr="00945E2F">
        <w:rPr>
          <w:rFonts w:ascii="Times New Roman" w:hAnsi="Times New Roman" w:cs="Times New Roman"/>
          <w:sz w:val="32"/>
          <w:szCs w:val="32"/>
        </w:rPr>
        <w:t xml:space="preserve">11 – 12 Breeder presentations </w:t>
      </w:r>
    </w:p>
    <w:p w14:paraId="4E7BB3E9" w14:textId="77777777" w:rsidR="00CF7A32" w:rsidRPr="00945E2F" w:rsidRDefault="00CF7A32" w:rsidP="00CF7A32">
      <w:pPr>
        <w:rPr>
          <w:rFonts w:ascii="Times New Roman" w:hAnsi="Times New Roman" w:cs="Times New Roman"/>
        </w:rPr>
      </w:pPr>
    </w:p>
    <w:p w14:paraId="7AB1D020" w14:textId="77777777" w:rsidR="00CF7A32" w:rsidRPr="00945E2F" w:rsidRDefault="00CF7A32" w:rsidP="00CF7A32">
      <w:pPr>
        <w:rPr>
          <w:rFonts w:ascii="Times New Roman" w:hAnsi="Times New Roman" w:cs="Times New Roman"/>
        </w:rPr>
      </w:pPr>
    </w:p>
    <w:p w14:paraId="128A5DB4" w14:textId="77777777" w:rsidR="00CF7A32" w:rsidRPr="00945E2F" w:rsidRDefault="00CF7A32" w:rsidP="00CF7A32">
      <w:pPr>
        <w:rPr>
          <w:rFonts w:ascii="Times New Roman" w:hAnsi="Times New Roman" w:cs="Times New Roman"/>
        </w:rPr>
      </w:pPr>
      <w:r w:rsidRPr="00945E2F">
        <w:rPr>
          <w:rFonts w:ascii="Times New Roman" w:hAnsi="Times New Roman" w:cs="Times New Roman"/>
        </w:rPr>
        <w:tab/>
      </w:r>
    </w:p>
    <w:p w14:paraId="262073AD" w14:textId="77777777" w:rsidR="00A622AF" w:rsidRPr="00945E2F" w:rsidRDefault="00A622AF" w:rsidP="00A622AF">
      <w:pPr>
        <w:rPr>
          <w:rFonts w:ascii="Times New Roman" w:hAnsi="Times New Roman" w:cs="Times New Roman"/>
        </w:rPr>
      </w:pPr>
    </w:p>
    <w:p w14:paraId="460282BF" w14:textId="0584347B" w:rsidR="00A622AF" w:rsidRPr="00945E2F" w:rsidRDefault="00F07489" w:rsidP="00A622AF">
      <w:pPr>
        <w:rPr>
          <w:rFonts w:ascii="Times New Roman" w:hAnsi="Times New Roman" w:cs="Times New Roman"/>
          <w:b/>
          <w:sz w:val="28"/>
          <w:szCs w:val="28"/>
        </w:rPr>
      </w:pPr>
      <w:r>
        <w:rPr>
          <w:rFonts w:ascii="Times New Roman" w:hAnsi="Times New Roman" w:cs="Times New Roman"/>
          <w:b/>
          <w:sz w:val="28"/>
          <w:szCs w:val="28"/>
        </w:rPr>
        <w:t xml:space="preserve">Minutes of meeting and </w:t>
      </w:r>
      <w:r w:rsidR="00A622AF" w:rsidRPr="00945E2F">
        <w:rPr>
          <w:rFonts w:ascii="Times New Roman" w:hAnsi="Times New Roman" w:cs="Times New Roman"/>
          <w:b/>
          <w:sz w:val="28"/>
          <w:szCs w:val="28"/>
        </w:rPr>
        <w:t xml:space="preserve">Research </w:t>
      </w:r>
      <w:r w:rsidR="00945E2F" w:rsidRPr="00945E2F">
        <w:rPr>
          <w:rFonts w:ascii="Times New Roman" w:hAnsi="Times New Roman" w:cs="Times New Roman"/>
          <w:b/>
          <w:sz w:val="28"/>
          <w:szCs w:val="28"/>
        </w:rPr>
        <w:t>Project</w:t>
      </w:r>
      <w:r>
        <w:rPr>
          <w:rFonts w:ascii="Times New Roman" w:hAnsi="Times New Roman" w:cs="Times New Roman"/>
          <w:b/>
          <w:sz w:val="28"/>
          <w:szCs w:val="28"/>
        </w:rPr>
        <w:t xml:space="preserve"> report titles</w:t>
      </w:r>
    </w:p>
    <w:p w14:paraId="695EBD7D" w14:textId="77777777" w:rsidR="00A622AF" w:rsidRPr="00945E2F" w:rsidRDefault="00A622AF" w:rsidP="00A622AF">
      <w:pPr>
        <w:rPr>
          <w:rFonts w:ascii="Times New Roman" w:hAnsi="Times New Roman" w:cs="Times New Roman"/>
        </w:rPr>
      </w:pPr>
    </w:p>
    <w:p w14:paraId="5CDD3379" w14:textId="77777777" w:rsidR="00E25DA4" w:rsidRPr="00945E2F" w:rsidRDefault="00E25DA4" w:rsidP="00E25DA4">
      <w:pPr>
        <w:rPr>
          <w:rFonts w:ascii="Times New Roman" w:hAnsi="Times New Roman" w:cs="Times New Roman"/>
          <w:b/>
        </w:rPr>
      </w:pPr>
      <w:r w:rsidRPr="00945E2F">
        <w:rPr>
          <w:rFonts w:ascii="Times New Roman" w:hAnsi="Times New Roman" w:cs="Times New Roman"/>
          <w:b/>
        </w:rPr>
        <w:t xml:space="preserve">Michigan </w:t>
      </w:r>
    </w:p>
    <w:p w14:paraId="2D0C984D" w14:textId="710BD1C4" w:rsidR="00E25DA4" w:rsidRPr="00945E2F" w:rsidRDefault="00E25DA4" w:rsidP="00E25DA4">
      <w:pPr>
        <w:pStyle w:val="ListParagraph"/>
        <w:numPr>
          <w:ilvl w:val="0"/>
          <w:numId w:val="4"/>
        </w:numPr>
        <w:rPr>
          <w:rFonts w:ascii="Times New Roman" w:hAnsi="Times New Roman" w:cs="Times New Roman"/>
        </w:rPr>
      </w:pPr>
      <w:r w:rsidRPr="00945E2F">
        <w:rPr>
          <w:rFonts w:ascii="Times New Roman" w:hAnsi="Times New Roman" w:cs="Times New Roman"/>
        </w:rPr>
        <w:t>Sarah Lee – Douches – Overcoming self-incompatibility in diploid potatoes using CRISPR/Cas-9</w:t>
      </w:r>
    </w:p>
    <w:p w14:paraId="245C91AB" w14:textId="377F6A84" w:rsidR="00E25DA4" w:rsidRPr="00945E2F" w:rsidRDefault="00E25DA4" w:rsidP="00E25DA4">
      <w:pPr>
        <w:pStyle w:val="ListParagraph"/>
        <w:numPr>
          <w:ilvl w:val="0"/>
          <w:numId w:val="4"/>
        </w:numPr>
        <w:rPr>
          <w:rFonts w:ascii="Times New Roman" w:hAnsi="Times New Roman" w:cs="Times New Roman"/>
        </w:rPr>
      </w:pPr>
      <w:r w:rsidRPr="00945E2F">
        <w:rPr>
          <w:rFonts w:ascii="Times New Roman" w:hAnsi="Times New Roman" w:cs="Times New Roman"/>
        </w:rPr>
        <w:t xml:space="preserve">Paul Collins – Douches – </w:t>
      </w:r>
      <w:proofErr w:type="spellStart"/>
      <w:r w:rsidRPr="00945E2F">
        <w:rPr>
          <w:rFonts w:ascii="Times New Roman" w:hAnsi="Times New Roman" w:cs="Times New Roman"/>
        </w:rPr>
        <w:t>Introgressing</w:t>
      </w:r>
      <w:proofErr w:type="spellEnd"/>
      <w:r w:rsidRPr="00945E2F">
        <w:rPr>
          <w:rFonts w:ascii="Times New Roman" w:hAnsi="Times New Roman" w:cs="Times New Roman"/>
        </w:rPr>
        <w:t xml:space="preserve"> Self-compatibility to Solanum tuberosum </w:t>
      </w:r>
      <w:proofErr w:type="spellStart"/>
      <w:r w:rsidRPr="00945E2F">
        <w:rPr>
          <w:rFonts w:ascii="Times New Roman" w:hAnsi="Times New Roman" w:cs="Times New Roman"/>
        </w:rPr>
        <w:t>dihaploids</w:t>
      </w:r>
      <w:proofErr w:type="spellEnd"/>
      <w:r w:rsidRPr="00945E2F">
        <w:rPr>
          <w:rFonts w:ascii="Times New Roman" w:hAnsi="Times New Roman" w:cs="Times New Roman"/>
        </w:rPr>
        <w:t xml:space="preserve"> for diploid variety development</w:t>
      </w:r>
    </w:p>
    <w:p w14:paraId="3DFC9E26" w14:textId="4042847C" w:rsidR="00E25DA4" w:rsidRPr="00945E2F" w:rsidRDefault="00E25DA4" w:rsidP="00E25DA4">
      <w:pPr>
        <w:pStyle w:val="ListParagraph"/>
        <w:numPr>
          <w:ilvl w:val="0"/>
          <w:numId w:val="4"/>
        </w:numPr>
        <w:rPr>
          <w:rFonts w:ascii="Times New Roman" w:hAnsi="Times New Roman" w:cs="Times New Roman"/>
        </w:rPr>
      </w:pPr>
      <w:proofErr w:type="spellStart"/>
      <w:r w:rsidRPr="00945E2F">
        <w:rPr>
          <w:rFonts w:ascii="Times New Roman" w:hAnsi="Times New Roman" w:cs="Times New Roman"/>
        </w:rPr>
        <w:t>Thilani</w:t>
      </w:r>
      <w:proofErr w:type="spellEnd"/>
      <w:r w:rsidRPr="00945E2F">
        <w:rPr>
          <w:rFonts w:ascii="Times New Roman" w:hAnsi="Times New Roman" w:cs="Times New Roman"/>
        </w:rPr>
        <w:t xml:space="preserve"> Jayakody – Douches -- Gene editing in diploid potato </w:t>
      </w:r>
    </w:p>
    <w:p w14:paraId="1F4BDE04" w14:textId="77777777" w:rsidR="00E25DA4" w:rsidRPr="00945E2F" w:rsidRDefault="00E25DA4" w:rsidP="00E25DA4">
      <w:pPr>
        <w:pStyle w:val="ListParagraph"/>
        <w:numPr>
          <w:ilvl w:val="0"/>
          <w:numId w:val="4"/>
        </w:numPr>
        <w:rPr>
          <w:rFonts w:ascii="Times New Roman" w:hAnsi="Times New Roman" w:cs="Times New Roman"/>
        </w:rPr>
      </w:pPr>
      <w:r w:rsidRPr="00945E2F">
        <w:rPr>
          <w:rFonts w:ascii="Times New Roman" w:hAnsi="Times New Roman" w:cs="Times New Roman"/>
        </w:rPr>
        <w:t>Natalie Kaiser – Douches – Deploying durable Colorado potato beetle resistant diploid breeding lines</w:t>
      </w:r>
    </w:p>
    <w:p w14:paraId="22BCEF7D" w14:textId="239E8ADC" w:rsidR="00E25DA4" w:rsidRPr="00945E2F" w:rsidRDefault="00E25DA4" w:rsidP="00E25DA4">
      <w:pPr>
        <w:pStyle w:val="ListParagraph"/>
        <w:numPr>
          <w:ilvl w:val="0"/>
          <w:numId w:val="4"/>
        </w:numPr>
        <w:rPr>
          <w:rFonts w:ascii="Times New Roman" w:hAnsi="Times New Roman" w:cs="Times New Roman"/>
        </w:rPr>
      </w:pPr>
      <w:r w:rsidRPr="00945E2F">
        <w:rPr>
          <w:rFonts w:ascii="Times New Roman" w:hAnsi="Times New Roman" w:cs="Times New Roman"/>
        </w:rPr>
        <w:t xml:space="preserve">Douches – </w:t>
      </w:r>
      <w:proofErr w:type="spellStart"/>
      <w:r w:rsidRPr="00945E2F">
        <w:rPr>
          <w:rFonts w:ascii="Times New Roman" w:hAnsi="Times New Roman" w:cs="Times New Roman"/>
        </w:rPr>
        <w:t>Dihaploid</w:t>
      </w:r>
      <w:proofErr w:type="spellEnd"/>
      <w:r w:rsidRPr="00945E2F">
        <w:rPr>
          <w:rFonts w:ascii="Times New Roman" w:hAnsi="Times New Roman" w:cs="Times New Roman"/>
        </w:rPr>
        <w:t xml:space="preserve"> Potato Production at Michigan State University; Application of molecular markers in marker assisted selection in Michigan State Breeding program; Certified Seed </w:t>
      </w:r>
      <w:proofErr w:type="spellStart"/>
      <w:r w:rsidRPr="00945E2F">
        <w:rPr>
          <w:rFonts w:ascii="Times New Roman" w:hAnsi="Times New Roman" w:cs="Times New Roman"/>
        </w:rPr>
        <w:t>Minituber</w:t>
      </w:r>
      <w:proofErr w:type="spellEnd"/>
      <w:r w:rsidRPr="00945E2F">
        <w:rPr>
          <w:rFonts w:ascii="Times New Roman" w:hAnsi="Times New Roman" w:cs="Times New Roman"/>
        </w:rPr>
        <w:t xml:space="preserve"> Production</w:t>
      </w:r>
    </w:p>
    <w:p w14:paraId="0F445527" w14:textId="3E2B7848" w:rsidR="00E25DA4" w:rsidRPr="00945E2F" w:rsidRDefault="00E25DA4" w:rsidP="00E25DA4">
      <w:pPr>
        <w:pStyle w:val="ListParagraph"/>
        <w:numPr>
          <w:ilvl w:val="0"/>
          <w:numId w:val="4"/>
        </w:numPr>
        <w:rPr>
          <w:rFonts w:ascii="Times New Roman" w:hAnsi="Times New Roman" w:cs="Times New Roman"/>
        </w:rPr>
      </w:pPr>
      <w:r w:rsidRPr="00945E2F">
        <w:rPr>
          <w:rFonts w:ascii="Times New Roman" w:hAnsi="Times New Roman" w:cs="Times New Roman"/>
        </w:rPr>
        <w:t xml:space="preserve">Will Behling </w:t>
      </w:r>
      <w:r w:rsidR="00584519" w:rsidRPr="00945E2F">
        <w:rPr>
          <w:rFonts w:ascii="Times New Roman" w:hAnsi="Times New Roman" w:cs="Times New Roman"/>
        </w:rPr>
        <w:t>–</w:t>
      </w:r>
      <w:r w:rsidRPr="00945E2F">
        <w:rPr>
          <w:rFonts w:ascii="Times New Roman" w:hAnsi="Times New Roman" w:cs="Times New Roman"/>
        </w:rPr>
        <w:t xml:space="preserve"> </w:t>
      </w:r>
      <w:r w:rsidR="00584519" w:rsidRPr="00945E2F">
        <w:rPr>
          <w:rFonts w:ascii="Times New Roman" w:hAnsi="Times New Roman" w:cs="Times New Roman"/>
        </w:rPr>
        <w:t xml:space="preserve">Interspecific crossing barriers and self-compatibility </w:t>
      </w:r>
    </w:p>
    <w:p w14:paraId="4E56C6B3" w14:textId="33E3DE78" w:rsidR="00E25DA4" w:rsidRPr="00945E2F" w:rsidRDefault="00584519" w:rsidP="00E25DA4">
      <w:pPr>
        <w:pStyle w:val="ListParagraph"/>
        <w:numPr>
          <w:ilvl w:val="0"/>
          <w:numId w:val="4"/>
        </w:numPr>
        <w:rPr>
          <w:rFonts w:ascii="Times New Roman" w:hAnsi="Times New Roman" w:cs="Times New Roman"/>
        </w:rPr>
      </w:pPr>
      <w:r w:rsidRPr="00945E2F">
        <w:rPr>
          <w:rFonts w:ascii="Times New Roman" w:hAnsi="Times New Roman" w:cs="Times New Roman"/>
        </w:rPr>
        <w:t>Genevieve Hoopes – Circadian rhythm in potato</w:t>
      </w:r>
    </w:p>
    <w:p w14:paraId="0C0953B6" w14:textId="77777777" w:rsidR="00E25DA4" w:rsidRPr="00945E2F" w:rsidRDefault="00E25DA4" w:rsidP="00A622AF">
      <w:pPr>
        <w:rPr>
          <w:rFonts w:ascii="Times New Roman" w:hAnsi="Times New Roman" w:cs="Times New Roman"/>
          <w:b/>
        </w:rPr>
      </w:pPr>
    </w:p>
    <w:p w14:paraId="72985806" w14:textId="7CC42696" w:rsidR="00A622AF" w:rsidRPr="00945E2F" w:rsidRDefault="00A622AF" w:rsidP="00A622AF">
      <w:pPr>
        <w:rPr>
          <w:rFonts w:ascii="Times New Roman" w:hAnsi="Times New Roman" w:cs="Times New Roman"/>
          <w:b/>
        </w:rPr>
      </w:pPr>
      <w:r w:rsidRPr="00945E2F">
        <w:rPr>
          <w:rFonts w:ascii="Times New Roman" w:hAnsi="Times New Roman" w:cs="Times New Roman"/>
          <w:b/>
        </w:rPr>
        <w:t>Wisconsin</w:t>
      </w:r>
    </w:p>
    <w:p w14:paraId="5975C26F" w14:textId="0C0DC43C"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 xml:space="preserve">Maria </w:t>
      </w:r>
      <w:proofErr w:type="spellStart"/>
      <w:r w:rsidRPr="00945E2F">
        <w:rPr>
          <w:rFonts w:ascii="Times New Roman" w:hAnsi="Times New Roman" w:cs="Times New Roman"/>
        </w:rPr>
        <w:t>Caraza</w:t>
      </w:r>
      <w:proofErr w:type="spellEnd"/>
      <w:r w:rsidRPr="00945E2F">
        <w:rPr>
          <w:rFonts w:ascii="Times New Roman" w:hAnsi="Times New Roman" w:cs="Times New Roman"/>
        </w:rPr>
        <w:t xml:space="preserve">-Harter – </w:t>
      </w:r>
      <w:r w:rsidR="0043443D" w:rsidRPr="00945E2F">
        <w:rPr>
          <w:rFonts w:ascii="Times New Roman" w:hAnsi="Times New Roman" w:cs="Times New Roman"/>
        </w:rPr>
        <w:t xml:space="preserve">Genetics of </w:t>
      </w:r>
      <w:r w:rsidRPr="00945E2F">
        <w:rPr>
          <w:rFonts w:ascii="Times New Roman" w:hAnsi="Times New Roman" w:cs="Times New Roman"/>
        </w:rPr>
        <w:t xml:space="preserve">Skin Set Red Potatoes </w:t>
      </w:r>
    </w:p>
    <w:p w14:paraId="5874E036" w14:textId="4B1B19FD" w:rsidR="0043443D" w:rsidRPr="00945E2F" w:rsidRDefault="0043443D" w:rsidP="00A622AF">
      <w:pPr>
        <w:pStyle w:val="ListParagraph"/>
        <w:numPr>
          <w:ilvl w:val="0"/>
          <w:numId w:val="2"/>
        </w:numPr>
        <w:rPr>
          <w:rFonts w:ascii="Times New Roman" w:hAnsi="Times New Roman" w:cs="Times New Roman"/>
        </w:rPr>
      </w:pPr>
      <w:r w:rsidRPr="00945E2F">
        <w:rPr>
          <w:rFonts w:ascii="Times New Roman" w:hAnsi="Times New Roman" w:cs="Times New Roman"/>
        </w:rPr>
        <w:t xml:space="preserve">Filipe Matias – </w:t>
      </w:r>
      <w:proofErr w:type="spellStart"/>
      <w:r w:rsidRPr="00945E2F">
        <w:rPr>
          <w:rFonts w:ascii="Times New Roman" w:hAnsi="Times New Roman" w:cs="Times New Roman"/>
        </w:rPr>
        <w:t>FIELDimageR</w:t>
      </w:r>
      <w:proofErr w:type="spellEnd"/>
      <w:r w:rsidRPr="00945E2F">
        <w:rPr>
          <w:rFonts w:ascii="Times New Roman" w:hAnsi="Times New Roman" w:cs="Times New Roman"/>
        </w:rPr>
        <w:t xml:space="preserve"> – A tool to analyze </w:t>
      </w:r>
      <w:proofErr w:type="spellStart"/>
      <w:r w:rsidRPr="00945E2F">
        <w:rPr>
          <w:rFonts w:ascii="Times New Roman" w:hAnsi="Times New Roman" w:cs="Times New Roman"/>
        </w:rPr>
        <w:t>othologous</w:t>
      </w:r>
      <w:proofErr w:type="spellEnd"/>
      <w:r w:rsidRPr="00945E2F">
        <w:rPr>
          <w:rFonts w:ascii="Times New Roman" w:hAnsi="Times New Roman" w:cs="Times New Roman"/>
        </w:rPr>
        <w:t xml:space="preserve"> data</w:t>
      </w:r>
    </w:p>
    <w:p w14:paraId="69C0DCCB" w14:textId="0CACDA7F" w:rsidR="0043443D" w:rsidRPr="00945E2F" w:rsidRDefault="0043443D" w:rsidP="00A622AF">
      <w:pPr>
        <w:pStyle w:val="ListParagraph"/>
        <w:numPr>
          <w:ilvl w:val="0"/>
          <w:numId w:val="2"/>
        </w:numPr>
        <w:rPr>
          <w:rFonts w:ascii="Times New Roman" w:hAnsi="Times New Roman" w:cs="Times New Roman"/>
        </w:rPr>
      </w:pPr>
      <w:r w:rsidRPr="00945E2F">
        <w:rPr>
          <w:rFonts w:ascii="Times New Roman" w:hAnsi="Times New Roman" w:cs="Times New Roman"/>
        </w:rPr>
        <w:t>Lin Song – diploid potato breeding and the selection for self-compatibility</w:t>
      </w:r>
    </w:p>
    <w:p w14:paraId="4119F858" w14:textId="64DC9A23"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Jansky</w:t>
      </w:r>
      <w:r w:rsidR="0043443D" w:rsidRPr="00945E2F">
        <w:rPr>
          <w:rFonts w:ascii="Times New Roman" w:hAnsi="Times New Roman" w:cs="Times New Roman"/>
        </w:rPr>
        <w:t xml:space="preserve"> (for </w:t>
      </w:r>
      <w:proofErr w:type="spellStart"/>
      <w:r w:rsidR="0043443D" w:rsidRPr="00945E2F">
        <w:rPr>
          <w:rFonts w:ascii="Times New Roman" w:hAnsi="Times New Roman" w:cs="Times New Roman"/>
        </w:rPr>
        <w:t>Akito</w:t>
      </w:r>
      <w:proofErr w:type="spellEnd"/>
      <w:r w:rsidR="0043443D" w:rsidRPr="00945E2F">
        <w:rPr>
          <w:rFonts w:ascii="Times New Roman" w:hAnsi="Times New Roman" w:cs="Times New Roman"/>
        </w:rPr>
        <w:t xml:space="preserve"> </w:t>
      </w:r>
      <w:proofErr w:type="spellStart"/>
      <w:r w:rsidR="0043443D" w:rsidRPr="00945E2F">
        <w:rPr>
          <w:rFonts w:ascii="Times New Roman" w:hAnsi="Times New Roman" w:cs="Times New Roman"/>
        </w:rPr>
        <w:t>Nashiki</w:t>
      </w:r>
      <w:proofErr w:type="spellEnd"/>
      <w:r w:rsidR="0043443D" w:rsidRPr="00945E2F">
        <w:rPr>
          <w:rFonts w:ascii="Times New Roman" w:hAnsi="Times New Roman" w:cs="Times New Roman"/>
        </w:rPr>
        <w:t xml:space="preserve">) – Verification of cold stratification for TPS germination </w:t>
      </w:r>
    </w:p>
    <w:p w14:paraId="1C591BAB" w14:textId="7E121F28"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 xml:space="preserve">Shelley Jansky (for Jim </w:t>
      </w:r>
      <w:proofErr w:type="spellStart"/>
      <w:r w:rsidRPr="00945E2F">
        <w:rPr>
          <w:rFonts w:ascii="Times New Roman" w:hAnsi="Times New Roman" w:cs="Times New Roman"/>
        </w:rPr>
        <w:t>Busse</w:t>
      </w:r>
      <w:proofErr w:type="spellEnd"/>
      <w:r w:rsidRPr="00945E2F">
        <w:rPr>
          <w:rFonts w:ascii="Times New Roman" w:hAnsi="Times New Roman" w:cs="Times New Roman"/>
        </w:rPr>
        <w:t xml:space="preserve"> and Paul </w:t>
      </w:r>
      <w:proofErr w:type="spellStart"/>
      <w:r w:rsidRPr="00945E2F">
        <w:rPr>
          <w:rFonts w:ascii="Times New Roman" w:hAnsi="Times New Roman" w:cs="Times New Roman"/>
        </w:rPr>
        <w:t>Bethke</w:t>
      </w:r>
      <w:proofErr w:type="spellEnd"/>
      <w:r w:rsidRPr="00945E2F">
        <w:rPr>
          <w:rFonts w:ascii="Times New Roman" w:hAnsi="Times New Roman" w:cs="Times New Roman"/>
        </w:rPr>
        <w:t xml:space="preserve">) – </w:t>
      </w:r>
      <w:r w:rsidR="0043443D" w:rsidRPr="00945E2F">
        <w:rPr>
          <w:rFonts w:ascii="Times New Roman" w:hAnsi="Times New Roman" w:cs="Times New Roman"/>
        </w:rPr>
        <w:t>Fixing red color through inbreeding Red Norland</w:t>
      </w:r>
      <w:r w:rsidRPr="00945E2F">
        <w:rPr>
          <w:rFonts w:ascii="Times New Roman" w:hAnsi="Times New Roman" w:cs="Times New Roman"/>
        </w:rPr>
        <w:t xml:space="preserve"> </w:t>
      </w:r>
    </w:p>
    <w:p w14:paraId="21871E7A" w14:textId="3F5F6C60"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 xml:space="preserve">Shelley Jansky </w:t>
      </w:r>
      <w:r w:rsidR="0043443D" w:rsidRPr="00945E2F">
        <w:rPr>
          <w:rFonts w:ascii="Times New Roman" w:hAnsi="Times New Roman" w:cs="Times New Roman"/>
        </w:rPr>
        <w:t xml:space="preserve">(for Asma </w:t>
      </w:r>
      <w:proofErr w:type="spellStart"/>
      <w:r w:rsidR="0043443D" w:rsidRPr="00945E2F">
        <w:rPr>
          <w:rFonts w:ascii="Times New Roman" w:hAnsi="Times New Roman" w:cs="Times New Roman"/>
        </w:rPr>
        <w:t>Aikhaja</w:t>
      </w:r>
      <w:proofErr w:type="spellEnd"/>
      <w:r w:rsidR="0043443D" w:rsidRPr="00945E2F">
        <w:rPr>
          <w:rFonts w:ascii="Times New Roman" w:hAnsi="Times New Roman" w:cs="Times New Roman"/>
        </w:rPr>
        <w:t xml:space="preserve">) – Creating </w:t>
      </w:r>
      <w:proofErr w:type="spellStart"/>
      <w:r w:rsidR="0043443D" w:rsidRPr="00945E2F">
        <w:rPr>
          <w:rFonts w:ascii="Times New Roman" w:hAnsi="Times New Roman" w:cs="Times New Roman"/>
        </w:rPr>
        <w:t>dihaploids</w:t>
      </w:r>
      <w:proofErr w:type="spellEnd"/>
      <w:r w:rsidR="0043443D" w:rsidRPr="00945E2F">
        <w:rPr>
          <w:rFonts w:ascii="Times New Roman" w:hAnsi="Times New Roman" w:cs="Times New Roman"/>
        </w:rPr>
        <w:t xml:space="preserve"> from Russet </w:t>
      </w:r>
      <w:proofErr w:type="spellStart"/>
      <w:r w:rsidR="0043443D" w:rsidRPr="00945E2F">
        <w:rPr>
          <w:rFonts w:ascii="Times New Roman" w:hAnsi="Times New Roman" w:cs="Times New Roman"/>
        </w:rPr>
        <w:t>Nortotah</w:t>
      </w:r>
      <w:proofErr w:type="spellEnd"/>
    </w:p>
    <w:p w14:paraId="6C97B96F" w14:textId="01CE6052" w:rsidR="0043443D" w:rsidRPr="00945E2F" w:rsidRDefault="0043443D" w:rsidP="00A622AF">
      <w:pPr>
        <w:pStyle w:val="ListParagraph"/>
        <w:numPr>
          <w:ilvl w:val="0"/>
          <w:numId w:val="2"/>
        </w:numPr>
        <w:rPr>
          <w:rFonts w:ascii="Times New Roman" w:hAnsi="Times New Roman" w:cs="Times New Roman"/>
        </w:rPr>
      </w:pPr>
      <w:r w:rsidRPr="00945E2F">
        <w:rPr>
          <w:rFonts w:ascii="Times New Roman" w:hAnsi="Times New Roman" w:cs="Times New Roman"/>
        </w:rPr>
        <w:t>Shelley Jansky – RILS and germplasm releases</w:t>
      </w:r>
    </w:p>
    <w:p w14:paraId="57A9005E" w14:textId="05DAB1F6"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 xml:space="preserve">Dennis Halterman – </w:t>
      </w:r>
      <w:r w:rsidR="00AA1D46" w:rsidRPr="00945E2F">
        <w:rPr>
          <w:rFonts w:ascii="Times New Roman" w:hAnsi="Times New Roman" w:cs="Times New Roman"/>
        </w:rPr>
        <w:t>Resistance breaking in PVY</w:t>
      </w:r>
    </w:p>
    <w:p w14:paraId="097FEC05" w14:textId="7488D249"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Dennis Halterman –</w:t>
      </w:r>
      <w:r w:rsidR="00AA1D46" w:rsidRPr="00945E2F">
        <w:rPr>
          <w:rFonts w:ascii="Times New Roman" w:hAnsi="Times New Roman" w:cs="Times New Roman"/>
        </w:rPr>
        <w:t xml:space="preserve"> </w:t>
      </w:r>
      <w:r w:rsidRPr="00945E2F">
        <w:rPr>
          <w:rFonts w:ascii="Times New Roman" w:hAnsi="Times New Roman" w:cs="Times New Roman"/>
          <w:i/>
        </w:rPr>
        <w:t xml:space="preserve">P. </w:t>
      </w:r>
      <w:proofErr w:type="spellStart"/>
      <w:r w:rsidRPr="00945E2F">
        <w:rPr>
          <w:rFonts w:ascii="Times New Roman" w:hAnsi="Times New Roman" w:cs="Times New Roman"/>
          <w:i/>
        </w:rPr>
        <w:t>infestans</w:t>
      </w:r>
      <w:proofErr w:type="spellEnd"/>
      <w:r w:rsidRPr="00945E2F">
        <w:rPr>
          <w:rFonts w:ascii="Times New Roman" w:hAnsi="Times New Roman" w:cs="Times New Roman"/>
        </w:rPr>
        <w:t xml:space="preserve"> effector IPI-O1</w:t>
      </w:r>
      <w:r w:rsidR="00AA1D46" w:rsidRPr="00945E2F">
        <w:rPr>
          <w:rFonts w:ascii="Times New Roman" w:hAnsi="Times New Roman" w:cs="Times New Roman"/>
        </w:rPr>
        <w:t xml:space="preserve"> disruption of RB gene</w:t>
      </w:r>
    </w:p>
    <w:p w14:paraId="0B8E3571" w14:textId="3ED6AA57"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 xml:space="preserve">Hari Karki – Halterman – </w:t>
      </w:r>
      <w:r w:rsidR="0043443D" w:rsidRPr="00945E2F">
        <w:rPr>
          <w:rFonts w:ascii="Times New Roman" w:hAnsi="Times New Roman" w:cs="Times New Roman"/>
        </w:rPr>
        <w:t>Source of late blight resistance in Payette Russet</w:t>
      </w:r>
    </w:p>
    <w:p w14:paraId="69A4D750" w14:textId="391583CA" w:rsidR="00A622AF" w:rsidRPr="00945E2F" w:rsidRDefault="00A622AF" w:rsidP="00A622AF">
      <w:pPr>
        <w:pStyle w:val="ListParagraph"/>
        <w:numPr>
          <w:ilvl w:val="0"/>
          <w:numId w:val="2"/>
        </w:numPr>
        <w:rPr>
          <w:rFonts w:ascii="Times New Roman" w:hAnsi="Times New Roman" w:cs="Times New Roman"/>
        </w:rPr>
      </w:pPr>
      <w:r w:rsidRPr="00945E2F">
        <w:rPr>
          <w:rFonts w:ascii="Times New Roman" w:hAnsi="Times New Roman" w:cs="Times New Roman"/>
        </w:rPr>
        <w:t xml:space="preserve">John Bamberg – </w:t>
      </w:r>
      <w:r w:rsidR="00AA1D46" w:rsidRPr="00945E2F">
        <w:rPr>
          <w:rFonts w:ascii="Times New Roman" w:hAnsi="Times New Roman" w:cs="Times New Roman"/>
        </w:rPr>
        <w:t xml:space="preserve">summary of </w:t>
      </w:r>
      <w:r w:rsidRPr="00945E2F">
        <w:rPr>
          <w:rFonts w:ascii="Times New Roman" w:hAnsi="Times New Roman" w:cs="Times New Roman"/>
        </w:rPr>
        <w:t xml:space="preserve">USPG </w:t>
      </w:r>
      <w:r w:rsidR="00AA1D46" w:rsidRPr="00945E2F">
        <w:rPr>
          <w:rFonts w:ascii="Times New Roman" w:hAnsi="Times New Roman" w:cs="Times New Roman"/>
        </w:rPr>
        <w:t>reported above</w:t>
      </w:r>
    </w:p>
    <w:p w14:paraId="322970B1" w14:textId="77777777" w:rsidR="00A622AF" w:rsidRPr="00945E2F" w:rsidRDefault="00A622AF" w:rsidP="00A622AF">
      <w:pPr>
        <w:rPr>
          <w:rFonts w:ascii="Times New Roman" w:hAnsi="Times New Roman" w:cs="Times New Roman"/>
        </w:rPr>
      </w:pPr>
    </w:p>
    <w:p w14:paraId="7AD51455" w14:textId="77777777" w:rsidR="00A622AF" w:rsidRPr="00945E2F" w:rsidRDefault="00A622AF" w:rsidP="00A622AF">
      <w:pPr>
        <w:rPr>
          <w:rFonts w:ascii="Times New Roman" w:hAnsi="Times New Roman" w:cs="Times New Roman"/>
          <w:b/>
        </w:rPr>
      </w:pPr>
      <w:r w:rsidRPr="00945E2F">
        <w:rPr>
          <w:rFonts w:ascii="Times New Roman" w:hAnsi="Times New Roman" w:cs="Times New Roman"/>
          <w:b/>
        </w:rPr>
        <w:t>Minnesota</w:t>
      </w:r>
    </w:p>
    <w:p w14:paraId="5B79FF82" w14:textId="77777777" w:rsidR="00A622AF" w:rsidRPr="00945E2F" w:rsidRDefault="00A622AF" w:rsidP="00A622AF">
      <w:pPr>
        <w:pStyle w:val="ListParagraph"/>
        <w:numPr>
          <w:ilvl w:val="0"/>
          <w:numId w:val="3"/>
        </w:numPr>
        <w:rPr>
          <w:rFonts w:ascii="Times New Roman" w:hAnsi="Times New Roman" w:cs="Times New Roman"/>
        </w:rPr>
      </w:pPr>
      <w:r w:rsidRPr="00945E2F">
        <w:rPr>
          <w:rFonts w:ascii="Times New Roman" w:hAnsi="Times New Roman" w:cs="Times New Roman"/>
        </w:rPr>
        <w:t xml:space="preserve">Heather Tuttle – Shannon – Diversity analysis of diploids and tetraploids using GBS data </w:t>
      </w:r>
    </w:p>
    <w:p w14:paraId="724BF72A" w14:textId="726CC24D" w:rsidR="00A622AF" w:rsidRPr="00945E2F" w:rsidRDefault="00A622AF" w:rsidP="00A622AF">
      <w:pPr>
        <w:pStyle w:val="ListParagraph"/>
        <w:numPr>
          <w:ilvl w:val="0"/>
          <w:numId w:val="3"/>
        </w:numPr>
        <w:rPr>
          <w:rFonts w:ascii="Times New Roman" w:hAnsi="Times New Roman" w:cs="Times New Roman"/>
        </w:rPr>
      </w:pPr>
      <w:r w:rsidRPr="00945E2F">
        <w:rPr>
          <w:rFonts w:ascii="Times New Roman" w:hAnsi="Times New Roman" w:cs="Times New Roman"/>
        </w:rPr>
        <w:t xml:space="preserve">Husain Agha – Shannon – </w:t>
      </w:r>
      <w:proofErr w:type="spellStart"/>
      <w:r w:rsidRPr="00945E2F">
        <w:rPr>
          <w:rFonts w:ascii="Times New Roman" w:hAnsi="Times New Roman" w:cs="Times New Roman"/>
        </w:rPr>
        <w:t>Dihaploid</w:t>
      </w:r>
      <w:proofErr w:type="spellEnd"/>
      <w:r w:rsidRPr="00945E2F">
        <w:rPr>
          <w:rFonts w:ascii="Times New Roman" w:hAnsi="Times New Roman" w:cs="Times New Roman"/>
        </w:rPr>
        <w:t xml:space="preserve"> Seed Production</w:t>
      </w:r>
      <w:r w:rsidR="00BD4552" w:rsidRPr="00945E2F">
        <w:rPr>
          <w:rFonts w:ascii="Times New Roman" w:hAnsi="Times New Roman" w:cs="Times New Roman"/>
        </w:rPr>
        <w:t xml:space="preserve"> – Using NIR spec to determine ploidy</w:t>
      </w:r>
    </w:p>
    <w:p w14:paraId="03EB6C33" w14:textId="5F5F1FF7" w:rsidR="00BD4552" w:rsidRPr="00945E2F" w:rsidRDefault="00BD4552" w:rsidP="00BD4552">
      <w:pPr>
        <w:rPr>
          <w:rFonts w:ascii="Times New Roman" w:hAnsi="Times New Roman" w:cs="Times New Roman"/>
          <w:b/>
        </w:rPr>
      </w:pPr>
      <w:r w:rsidRPr="00945E2F">
        <w:rPr>
          <w:rFonts w:ascii="Times New Roman" w:hAnsi="Times New Roman" w:cs="Times New Roman"/>
          <w:b/>
        </w:rPr>
        <w:t>North Dakota</w:t>
      </w:r>
    </w:p>
    <w:p w14:paraId="79A2896F" w14:textId="14DB37CA" w:rsidR="00BD4552" w:rsidRPr="00945E2F" w:rsidRDefault="00BD4552" w:rsidP="00BD4552">
      <w:pPr>
        <w:pStyle w:val="ListParagraph"/>
        <w:numPr>
          <w:ilvl w:val="0"/>
          <w:numId w:val="2"/>
        </w:numPr>
        <w:rPr>
          <w:rFonts w:ascii="Times New Roman" w:hAnsi="Times New Roman" w:cs="Times New Roman"/>
        </w:rPr>
      </w:pPr>
      <w:r w:rsidRPr="00945E2F">
        <w:rPr>
          <w:rFonts w:ascii="Times New Roman" w:hAnsi="Times New Roman" w:cs="Times New Roman"/>
        </w:rPr>
        <w:t>Felicity Merrit</w:t>
      </w:r>
      <w:r w:rsidR="00085758">
        <w:rPr>
          <w:rFonts w:ascii="Times New Roman" w:hAnsi="Times New Roman" w:cs="Times New Roman"/>
        </w:rPr>
        <w:t>t</w:t>
      </w:r>
      <w:r w:rsidRPr="00945E2F">
        <w:rPr>
          <w:rFonts w:ascii="Times New Roman" w:hAnsi="Times New Roman" w:cs="Times New Roman"/>
        </w:rPr>
        <w:t xml:space="preserve"> – Identification of genes involved in sugar end disorder in 4x potato</w:t>
      </w:r>
    </w:p>
    <w:p w14:paraId="01FF48D9" w14:textId="32C30995" w:rsidR="006E5FA4" w:rsidRPr="00945E2F" w:rsidRDefault="006E5FA4" w:rsidP="006E5FA4">
      <w:pPr>
        <w:rPr>
          <w:rFonts w:ascii="Times New Roman" w:hAnsi="Times New Roman" w:cs="Times New Roman"/>
          <w:b/>
        </w:rPr>
      </w:pPr>
      <w:r w:rsidRPr="00945E2F">
        <w:rPr>
          <w:rFonts w:ascii="Times New Roman" w:hAnsi="Times New Roman" w:cs="Times New Roman"/>
          <w:b/>
        </w:rPr>
        <w:t>Maine</w:t>
      </w:r>
    </w:p>
    <w:p w14:paraId="3C7787E8" w14:textId="68D02CF2" w:rsidR="006E5FA4" w:rsidRPr="00945E2F" w:rsidRDefault="006E5FA4" w:rsidP="006E5FA4">
      <w:pPr>
        <w:pStyle w:val="ListParagraph"/>
        <w:numPr>
          <w:ilvl w:val="0"/>
          <w:numId w:val="2"/>
        </w:numPr>
        <w:rPr>
          <w:rFonts w:ascii="Times New Roman" w:hAnsi="Times New Roman" w:cs="Times New Roman"/>
        </w:rPr>
      </w:pPr>
      <w:r w:rsidRPr="00945E2F">
        <w:rPr>
          <w:rFonts w:ascii="Times New Roman" w:hAnsi="Times New Roman" w:cs="Times New Roman"/>
        </w:rPr>
        <w:t xml:space="preserve">Oluwafemi </w:t>
      </w:r>
      <w:proofErr w:type="spellStart"/>
      <w:r w:rsidRPr="00945E2F">
        <w:rPr>
          <w:rFonts w:ascii="Times New Roman" w:hAnsi="Times New Roman" w:cs="Times New Roman"/>
        </w:rPr>
        <w:t>Alaba</w:t>
      </w:r>
      <w:proofErr w:type="spellEnd"/>
      <w:r w:rsidRPr="00945E2F">
        <w:rPr>
          <w:rFonts w:ascii="Times New Roman" w:hAnsi="Times New Roman" w:cs="Times New Roman"/>
        </w:rPr>
        <w:t xml:space="preserve"> (with Han Tan) – Leveraging haploid induction in tetraploid potato</w:t>
      </w:r>
    </w:p>
    <w:p w14:paraId="6800E8AE" w14:textId="77777777" w:rsidR="00A622AF" w:rsidRPr="00945E2F" w:rsidRDefault="00A622AF" w:rsidP="00A622AF">
      <w:pPr>
        <w:rPr>
          <w:rFonts w:ascii="Times New Roman" w:hAnsi="Times New Roman" w:cs="Times New Roman"/>
        </w:rPr>
      </w:pPr>
    </w:p>
    <w:p w14:paraId="54B12981" w14:textId="10920493" w:rsidR="00A622AF" w:rsidRPr="00945E2F" w:rsidRDefault="00A622AF" w:rsidP="00A622AF">
      <w:pPr>
        <w:rPr>
          <w:rFonts w:ascii="Times New Roman" w:hAnsi="Times New Roman" w:cs="Times New Roman"/>
          <w:b/>
          <w:sz w:val="32"/>
          <w:szCs w:val="32"/>
        </w:rPr>
      </w:pPr>
      <w:r w:rsidRPr="00945E2F">
        <w:rPr>
          <w:rFonts w:ascii="Times New Roman" w:hAnsi="Times New Roman" w:cs="Times New Roman"/>
          <w:b/>
          <w:sz w:val="32"/>
          <w:szCs w:val="32"/>
        </w:rPr>
        <w:t>Tuesday 12/1</w:t>
      </w:r>
      <w:r w:rsidR="00F85407" w:rsidRPr="00945E2F">
        <w:rPr>
          <w:rFonts w:ascii="Times New Roman" w:hAnsi="Times New Roman" w:cs="Times New Roman"/>
          <w:b/>
          <w:sz w:val="32"/>
          <w:szCs w:val="32"/>
        </w:rPr>
        <w:t>0</w:t>
      </w:r>
      <w:r w:rsidRPr="00945E2F">
        <w:rPr>
          <w:rFonts w:ascii="Times New Roman" w:hAnsi="Times New Roman" w:cs="Times New Roman"/>
          <w:b/>
          <w:sz w:val="32"/>
          <w:szCs w:val="32"/>
        </w:rPr>
        <w:t>/1</w:t>
      </w:r>
      <w:r w:rsidR="00F85407" w:rsidRPr="00945E2F">
        <w:rPr>
          <w:rFonts w:ascii="Times New Roman" w:hAnsi="Times New Roman" w:cs="Times New Roman"/>
          <w:b/>
          <w:sz w:val="32"/>
          <w:szCs w:val="32"/>
        </w:rPr>
        <w:t>9</w:t>
      </w:r>
    </w:p>
    <w:p w14:paraId="2B921461" w14:textId="77777777" w:rsidR="00A622AF" w:rsidRPr="00945E2F" w:rsidRDefault="00A622AF" w:rsidP="00A622AF">
      <w:pPr>
        <w:rPr>
          <w:rFonts w:ascii="Times New Roman" w:hAnsi="Times New Roman" w:cs="Times New Roman"/>
          <w:b/>
        </w:rPr>
      </w:pPr>
    </w:p>
    <w:p w14:paraId="1E2490E7" w14:textId="69DEC0F6" w:rsidR="00A622AF" w:rsidRPr="00945E2F" w:rsidRDefault="00F85407" w:rsidP="00A622AF">
      <w:pPr>
        <w:rPr>
          <w:rFonts w:ascii="Times New Roman" w:hAnsi="Times New Roman" w:cs="Times New Roman"/>
        </w:rPr>
      </w:pPr>
      <w:r w:rsidRPr="00945E2F">
        <w:rPr>
          <w:rFonts w:ascii="Times New Roman" w:hAnsi="Times New Roman" w:cs="Times New Roman"/>
        </w:rPr>
        <w:t>Dennis Halterman</w:t>
      </w:r>
      <w:r w:rsidR="00A622AF" w:rsidRPr="00945E2F">
        <w:rPr>
          <w:rFonts w:ascii="Times New Roman" w:hAnsi="Times New Roman" w:cs="Times New Roman"/>
        </w:rPr>
        <w:t xml:space="preserve"> called the meeting back to order and reminded us of the agenda. </w:t>
      </w:r>
    </w:p>
    <w:p w14:paraId="4688C314" w14:textId="77777777" w:rsidR="00085758" w:rsidRDefault="00085758" w:rsidP="006E5FA4">
      <w:pPr>
        <w:rPr>
          <w:rFonts w:ascii="Times New Roman" w:hAnsi="Times New Roman" w:cs="Times New Roman"/>
        </w:rPr>
      </w:pPr>
    </w:p>
    <w:p w14:paraId="3BBA85E8" w14:textId="1C460DB6" w:rsidR="006E5FA4" w:rsidRPr="00945E2F" w:rsidRDefault="006E5FA4" w:rsidP="006E5FA4">
      <w:pPr>
        <w:rPr>
          <w:rFonts w:ascii="Times New Roman" w:hAnsi="Times New Roman" w:cs="Times New Roman"/>
        </w:rPr>
      </w:pPr>
      <w:r w:rsidRPr="00945E2F">
        <w:rPr>
          <w:rFonts w:ascii="Times New Roman" w:hAnsi="Times New Roman" w:cs="Times New Roman"/>
        </w:rPr>
        <w:t>Shelley Jansky and Jeff Endelman– Diploid breeding grant update</w:t>
      </w:r>
    </w:p>
    <w:p w14:paraId="7DAFE3CD" w14:textId="22B53F4B" w:rsidR="006E5FA4" w:rsidRPr="00945E2F" w:rsidRDefault="006E5FA4" w:rsidP="006E5FA4">
      <w:pPr>
        <w:pStyle w:val="ListParagraph"/>
        <w:numPr>
          <w:ilvl w:val="0"/>
          <w:numId w:val="6"/>
        </w:numPr>
        <w:rPr>
          <w:rFonts w:ascii="Times New Roman" w:hAnsi="Times New Roman" w:cs="Times New Roman"/>
        </w:rPr>
      </w:pPr>
      <w:r w:rsidRPr="00945E2F">
        <w:rPr>
          <w:rFonts w:ascii="Times New Roman" w:hAnsi="Times New Roman" w:cs="Times New Roman"/>
        </w:rPr>
        <w:t>We were funded starting October 1, 2019</w:t>
      </w:r>
    </w:p>
    <w:p w14:paraId="1E49D9F1" w14:textId="13DD44B0" w:rsidR="006E5FA4" w:rsidRPr="00945E2F" w:rsidRDefault="006E5FA4" w:rsidP="006E5FA4">
      <w:pPr>
        <w:pStyle w:val="ListParagraph"/>
        <w:numPr>
          <w:ilvl w:val="0"/>
          <w:numId w:val="6"/>
        </w:numPr>
        <w:rPr>
          <w:rFonts w:ascii="Times New Roman" w:hAnsi="Times New Roman" w:cs="Times New Roman"/>
        </w:rPr>
      </w:pPr>
      <w:r w:rsidRPr="00945E2F">
        <w:rPr>
          <w:rFonts w:ascii="Times New Roman" w:hAnsi="Times New Roman" w:cs="Times New Roman"/>
        </w:rPr>
        <w:t>The objectives were reviewed for the breeding and genetics community</w:t>
      </w:r>
    </w:p>
    <w:p w14:paraId="5FC33D76" w14:textId="77777777" w:rsidR="006E5FA4" w:rsidRPr="00945E2F" w:rsidRDefault="006E5FA4" w:rsidP="006E5FA4">
      <w:pPr>
        <w:pStyle w:val="ListParagraph"/>
        <w:rPr>
          <w:rFonts w:ascii="Times New Roman" w:hAnsi="Times New Roman" w:cs="Times New Roman"/>
        </w:rPr>
      </w:pPr>
      <w:r w:rsidRPr="00945E2F">
        <w:rPr>
          <w:rFonts w:ascii="Times New Roman" w:hAnsi="Times New Roman" w:cs="Times New Roman"/>
        </w:rPr>
        <w:lastRenderedPageBreak/>
        <w:t xml:space="preserve">. </w:t>
      </w:r>
    </w:p>
    <w:p w14:paraId="6019B9CC" w14:textId="77777777" w:rsidR="006E5FA4" w:rsidRPr="00945E2F" w:rsidRDefault="006E5FA4" w:rsidP="006E5FA4">
      <w:pPr>
        <w:rPr>
          <w:rFonts w:ascii="Times New Roman" w:hAnsi="Times New Roman" w:cs="Times New Roman"/>
        </w:rPr>
      </w:pPr>
    </w:p>
    <w:p w14:paraId="55F9B075" w14:textId="058C6F71" w:rsidR="006E5FA4" w:rsidRPr="00945E2F" w:rsidRDefault="006E5FA4" w:rsidP="006E5FA4">
      <w:pPr>
        <w:rPr>
          <w:rFonts w:ascii="Times New Roman" w:hAnsi="Times New Roman" w:cs="Times New Roman"/>
        </w:rPr>
      </w:pPr>
      <w:r w:rsidRPr="00945E2F">
        <w:rPr>
          <w:rFonts w:ascii="Times New Roman" w:hAnsi="Times New Roman" w:cs="Times New Roman"/>
        </w:rPr>
        <w:t xml:space="preserve">Jeff Endelman – and Genevieve Hoopes – </w:t>
      </w:r>
      <w:proofErr w:type="spellStart"/>
      <w:r w:rsidRPr="00945E2F">
        <w:rPr>
          <w:rFonts w:ascii="Times New Roman" w:hAnsi="Times New Roman" w:cs="Times New Roman"/>
        </w:rPr>
        <w:t>PanGenome</w:t>
      </w:r>
      <w:proofErr w:type="spellEnd"/>
      <w:r w:rsidRPr="00945E2F">
        <w:rPr>
          <w:rFonts w:ascii="Times New Roman" w:hAnsi="Times New Roman" w:cs="Times New Roman"/>
        </w:rPr>
        <w:t xml:space="preserve"> update </w:t>
      </w:r>
    </w:p>
    <w:p w14:paraId="66F3612D" w14:textId="55CFFD9E" w:rsidR="006E5FA4" w:rsidRPr="00945E2F" w:rsidRDefault="006E5FA4" w:rsidP="006E5FA4">
      <w:pPr>
        <w:pStyle w:val="ListParagraph"/>
        <w:numPr>
          <w:ilvl w:val="0"/>
          <w:numId w:val="7"/>
        </w:numPr>
        <w:rPr>
          <w:rFonts w:ascii="Times New Roman" w:hAnsi="Times New Roman" w:cs="Times New Roman"/>
        </w:rPr>
      </w:pPr>
      <w:r w:rsidRPr="00945E2F">
        <w:rPr>
          <w:rFonts w:ascii="Times New Roman" w:hAnsi="Times New Roman" w:cs="Times New Roman"/>
        </w:rPr>
        <w:t xml:space="preserve">Genevieve gave a presentation on the assembly of the Atlantic and Castle Russet genomes </w:t>
      </w:r>
    </w:p>
    <w:p w14:paraId="1D01F42E" w14:textId="77777777" w:rsidR="00A622AF" w:rsidRPr="00945E2F" w:rsidRDefault="00A622AF" w:rsidP="00A622AF">
      <w:pPr>
        <w:rPr>
          <w:rFonts w:ascii="Times New Roman" w:hAnsi="Times New Roman" w:cs="Times New Roman"/>
          <w:i/>
        </w:rPr>
      </w:pPr>
    </w:p>
    <w:p w14:paraId="6F0146C0" w14:textId="1EE42C33" w:rsidR="00A622AF" w:rsidRPr="00945E2F" w:rsidRDefault="00A622AF" w:rsidP="00A622AF">
      <w:pPr>
        <w:rPr>
          <w:rFonts w:ascii="Times New Roman" w:hAnsi="Times New Roman" w:cs="Times New Roman"/>
        </w:rPr>
      </w:pPr>
      <w:r w:rsidRPr="00945E2F">
        <w:rPr>
          <w:rFonts w:ascii="Times New Roman" w:hAnsi="Times New Roman" w:cs="Times New Roman"/>
        </w:rPr>
        <w:t xml:space="preserve">Susie Thompson moved to approve the </w:t>
      </w:r>
      <w:r w:rsidR="00085758">
        <w:rPr>
          <w:rFonts w:ascii="Times New Roman" w:hAnsi="Times New Roman" w:cs="Times New Roman"/>
        </w:rPr>
        <w:t xml:space="preserve">2018 </w:t>
      </w:r>
      <w:r w:rsidRPr="00945E2F">
        <w:rPr>
          <w:rFonts w:ascii="Times New Roman" w:hAnsi="Times New Roman" w:cs="Times New Roman"/>
        </w:rPr>
        <w:t xml:space="preserve">minutes and Dave Douches seconded. Unanimously approved. </w:t>
      </w:r>
    </w:p>
    <w:p w14:paraId="71A54882" w14:textId="77777777" w:rsidR="00F85407" w:rsidRPr="00945E2F" w:rsidRDefault="00F85407" w:rsidP="00A622AF">
      <w:pPr>
        <w:rPr>
          <w:rFonts w:ascii="Times New Roman" w:hAnsi="Times New Roman" w:cs="Times New Roman"/>
        </w:rPr>
      </w:pPr>
    </w:p>
    <w:p w14:paraId="1F041CE0" w14:textId="4EBB6D23" w:rsidR="00A622AF" w:rsidRPr="00945E2F" w:rsidRDefault="00F85407" w:rsidP="00A622AF">
      <w:pPr>
        <w:rPr>
          <w:rFonts w:ascii="Times New Roman" w:hAnsi="Times New Roman" w:cs="Times New Roman"/>
        </w:rPr>
      </w:pPr>
      <w:r w:rsidRPr="00945E2F">
        <w:rPr>
          <w:rFonts w:ascii="Times New Roman" w:hAnsi="Times New Roman" w:cs="Times New Roman"/>
        </w:rPr>
        <w:t>It was determined that NCCC215 will</w:t>
      </w:r>
      <w:r w:rsidR="00A622AF" w:rsidRPr="00945E2F">
        <w:rPr>
          <w:rFonts w:ascii="Times New Roman" w:hAnsi="Times New Roman" w:cs="Times New Roman"/>
        </w:rPr>
        <w:t xml:space="preserve"> meet 12/</w:t>
      </w:r>
      <w:r w:rsidRPr="00945E2F">
        <w:rPr>
          <w:rFonts w:ascii="Times New Roman" w:hAnsi="Times New Roman" w:cs="Times New Roman"/>
        </w:rPr>
        <w:t>7-8</w:t>
      </w:r>
      <w:r w:rsidR="00A622AF" w:rsidRPr="00945E2F">
        <w:rPr>
          <w:rFonts w:ascii="Times New Roman" w:hAnsi="Times New Roman" w:cs="Times New Roman"/>
        </w:rPr>
        <w:t>/</w:t>
      </w:r>
      <w:r w:rsidRPr="00945E2F">
        <w:rPr>
          <w:rFonts w:ascii="Times New Roman" w:hAnsi="Times New Roman" w:cs="Times New Roman"/>
        </w:rPr>
        <w:t>2020</w:t>
      </w:r>
      <w:r w:rsidR="00A622AF" w:rsidRPr="00945E2F">
        <w:rPr>
          <w:rFonts w:ascii="Times New Roman" w:hAnsi="Times New Roman" w:cs="Times New Roman"/>
        </w:rPr>
        <w:t xml:space="preserve">, </w:t>
      </w:r>
      <w:r w:rsidRPr="00945E2F">
        <w:rPr>
          <w:rFonts w:ascii="Times New Roman" w:hAnsi="Times New Roman" w:cs="Times New Roman"/>
        </w:rPr>
        <w:t>at the Hyatt Place, Chicago (same as 2019)</w:t>
      </w:r>
      <w:r w:rsidR="00A622AF" w:rsidRPr="00945E2F">
        <w:rPr>
          <w:rFonts w:ascii="Times New Roman" w:hAnsi="Times New Roman" w:cs="Times New Roman"/>
        </w:rPr>
        <w:t xml:space="preserve">. </w:t>
      </w:r>
    </w:p>
    <w:p w14:paraId="7BD49137" w14:textId="77777777" w:rsidR="00A622AF" w:rsidRPr="00945E2F" w:rsidRDefault="00A622AF" w:rsidP="00A622AF">
      <w:pPr>
        <w:rPr>
          <w:rFonts w:ascii="Times New Roman" w:hAnsi="Times New Roman" w:cs="Times New Roman"/>
        </w:rPr>
      </w:pPr>
    </w:p>
    <w:p w14:paraId="24D3F500" w14:textId="7A1CBC32" w:rsidR="00A622AF" w:rsidRPr="00945E2F" w:rsidRDefault="00A622AF" w:rsidP="00A622AF">
      <w:pPr>
        <w:rPr>
          <w:rFonts w:ascii="Times New Roman" w:hAnsi="Times New Roman" w:cs="Times New Roman"/>
        </w:rPr>
      </w:pPr>
      <w:r w:rsidRPr="00945E2F">
        <w:rPr>
          <w:rFonts w:ascii="Times New Roman" w:hAnsi="Times New Roman" w:cs="Times New Roman"/>
        </w:rPr>
        <w:t xml:space="preserve">Elections for secretary, call for nominations: Dennis Halterman nominated </w:t>
      </w:r>
      <w:r w:rsidR="00F85407" w:rsidRPr="00945E2F">
        <w:rPr>
          <w:rFonts w:ascii="Times New Roman" w:hAnsi="Times New Roman" w:cs="Times New Roman"/>
        </w:rPr>
        <w:t>Josh Parsons</w:t>
      </w:r>
      <w:r w:rsidRPr="00945E2F">
        <w:rPr>
          <w:rFonts w:ascii="Times New Roman" w:hAnsi="Times New Roman" w:cs="Times New Roman"/>
        </w:rPr>
        <w:t xml:space="preserve">. </w:t>
      </w:r>
      <w:r w:rsidR="00F85407" w:rsidRPr="00945E2F">
        <w:rPr>
          <w:rFonts w:ascii="Times New Roman" w:hAnsi="Times New Roman" w:cs="Times New Roman"/>
        </w:rPr>
        <w:t xml:space="preserve">Josh </w:t>
      </w:r>
      <w:r w:rsidRPr="00945E2F">
        <w:rPr>
          <w:rFonts w:ascii="Times New Roman" w:hAnsi="Times New Roman" w:cs="Times New Roman"/>
        </w:rPr>
        <w:t xml:space="preserve">accepted the nomination. Susie Thompson moved to close nominations. </w:t>
      </w:r>
      <w:r w:rsidR="00F85407" w:rsidRPr="00945E2F">
        <w:rPr>
          <w:rFonts w:ascii="Times New Roman" w:hAnsi="Times New Roman" w:cs="Times New Roman"/>
        </w:rPr>
        <w:t>Josh Parsons was</w:t>
      </w:r>
      <w:r w:rsidRPr="00945E2F">
        <w:rPr>
          <w:rFonts w:ascii="Times New Roman" w:hAnsi="Times New Roman" w:cs="Times New Roman"/>
        </w:rPr>
        <w:t xml:space="preserve"> unanimously approved. </w:t>
      </w:r>
      <w:r w:rsidR="00F85407" w:rsidRPr="00945E2F">
        <w:rPr>
          <w:rFonts w:ascii="Times New Roman" w:hAnsi="Times New Roman" w:cs="Times New Roman"/>
        </w:rPr>
        <w:t xml:space="preserve"> Laura Shannon will be chair and Dave Douches will be vice-chair.</w:t>
      </w:r>
    </w:p>
    <w:p w14:paraId="726ACAF4" w14:textId="77777777" w:rsidR="00A622AF" w:rsidRPr="00945E2F" w:rsidRDefault="00A622AF" w:rsidP="00A622AF">
      <w:pPr>
        <w:rPr>
          <w:rFonts w:ascii="Times New Roman" w:hAnsi="Times New Roman" w:cs="Times New Roman"/>
        </w:rPr>
      </w:pPr>
    </w:p>
    <w:p w14:paraId="05F8D733" w14:textId="77777777" w:rsidR="00A622AF" w:rsidRPr="00945E2F" w:rsidRDefault="00A622AF" w:rsidP="00A622AF">
      <w:pPr>
        <w:rPr>
          <w:rFonts w:ascii="Times New Roman" w:hAnsi="Times New Roman" w:cs="Times New Roman"/>
          <w:b/>
        </w:rPr>
      </w:pPr>
      <w:r w:rsidRPr="00945E2F">
        <w:rPr>
          <w:rFonts w:ascii="Times New Roman" w:hAnsi="Times New Roman" w:cs="Times New Roman"/>
          <w:b/>
        </w:rPr>
        <w:t xml:space="preserve">Announcements </w:t>
      </w:r>
    </w:p>
    <w:p w14:paraId="4543CE8E" w14:textId="3BF0AEC8" w:rsidR="00A622AF" w:rsidRPr="00945E2F" w:rsidRDefault="008D69DE" w:rsidP="00F85407">
      <w:pPr>
        <w:rPr>
          <w:rFonts w:ascii="Times New Roman" w:hAnsi="Times New Roman" w:cs="Times New Roman"/>
        </w:rPr>
      </w:pPr>
      <w:r>
        <w:rPr>
          <w:rFonts w:ascii="Times New Roman" w:hAnsi="Times New Roman" w:cs="Times New Roman"/>
        </w:rPr>
        <w:t xml:space="preserve">Administrative Advisor </w:t>
      </w:r>
      <w:r w:rsidR="00A622AF" w:rsidRPr="00945E2F">
        <w:rPr>
          <w:rFonts w:ascii="Times New Roman" w:hAnsi="Times New Roman" w:cs="Times New Roman"/>
        </w:rPr>
        <w:t xml:space="preserve">Ray Hammerschmidt– </w:t>
      </w:r>
      <w:r w:rsidR="00F85407" w:rsidRPr="00945E2F">
        <w:rPr>
          <w:rFonts w:ascii="Times New Roman" w:hAnsi="Times New Roman" w:cs="Times New Roman"/>
        </w:rPr>
        <w:t xml:space="preserve">Noted that 2020 is the International Year of Plant Health.  He also gave a multistate committee update.  We are due for a mid-term review.  What is evidence of working together?  Collaborations, enhanced education of graduate students and post docs, leadership opportunities, huge attendance and participation at the technical meeting.  We should create an article for the potato industry popular press magazines (e.g. </w:t>
      </w:r>
      <w:proofErr w:type="spellStart"/>
      <w:r w:rsidR="00F85407" w:rsidRPr="00945E2F">
        <w:rPr>
          <w:rFonts w:ascii="Times New Roman" w:hAnsi="Times New Roman" w:cs="Times New Roman"/>
        </w:rPr>
        <w:t>Spudman</w:t>
      </w:r>
      <w:proofErr w:type="spellEnd"/>
      <w:r w:rsidR="00F85407" w:rsidRPr="00945E2F">
        <w:rPr>
          <w:rFonts w:ascii="Times New Roman" w:hAnsi="Times New Roman" w:cs="Times New Roman"/>
        </w:rPr>
        <w:t>) describing the meeting.</w:t>
      </w:r>
    </w:p>
    <w:p w14:paraId="5557F2C7" w14:textId="77777777" w:rsidR="00A622AF" w:rsidRPr="00945E2F" w:rsidRDefault="00A622AF" w:rsidP="00A622AF">
      <w:pPr>
        <w:rPr>
          <w:rFonts w:ascii="Times New Roman" w:hAnsi="Times New Roman" w:cs="Times New Roman"/>
        </w:rPr>
      </w:pPr>
    </w:p>
    <w:p w14:paraId="57F0C372" w14:textId="77777777" w:rsidR="00A622AF" w:rsidRPr="00945E2F" w:rsidRDefault="00A622AF" w:rsidP="00A622AF">
      <w:pPr>
        <w:rPr>
          <w:rFonts w:ascii="Times New Roman" w:hAnsi="Times New Roman" w:cs="Times New Roman"/>
        </w:rPr>
      </w:pPr>
    </w:p>
    <w:p w14:paraId="4A86CEB8" w14:textId="77777777" w:rsidR="00A622AF" w:rsidRPr="00945E2F" w:rsidRDefault="00A622AF" w:rsidP="00A622AF">
      <w:pPr>
        <w:rPr>
          <w:rFonts w:ascii="Times New Roman" w:hAnsi="Times New Roman" w:cs="Times New Roman"/>
          <w:b/>
        </w:rPr>
      </w:pPr>
      <w:r w:rsidRPr="00945E2F">
        <w:rPr>
          <w:rFonts w:ascii="Times New Roman" w:hAnsi="Times New Roman" w:cs="Times New Roman"/>
          <w:b/>
        </w:rPr>
        <w:t xml:space="preserve">Breeders Presentations </w:t>
      </w:r>
    </w:p>
    <w:p w14:paraId="30B54EAC" w14:textId="77777777" w:rsidR="00A622AF" w:rsidRPr="00945E2F" w:rsidRDefault="00A622AF" w:rsidP="00A622AF">
      <w:pPr>
        <w:rPr>
          <w:rFonts w:ascii="Times New Roman" w:hAnsi="Times New Roman" w:cs="Times New Roman"/>
        </w:rPr>
      </w:pPr>
      <w:r w:rsidRPr="00945E2F">
        <w:rPr>
          <w:rFonts w:ascii="Times New Roman" w:hAnsi="Times New Roman" w:cs="Times New Roman"/>
        </w:rPr>
        <w:t>Jeff Endelman – Wisconsin</w:t>
      </w:r>
    </w:p>
    <w:p w14:paraId="3697F08E" w14:textId="77777777" w:rsidR="00A622AF" w:rsidRPr="00945E2F" w:rsidRDefault="00A622AF" w:rsidP="00A622AF">
      <w:pPr>
        <w:rPr>
          <w:rFonts w:ascii="Times New Roman" w:hAnsi="Times New Roman" w:cs="Times New Roman"/>
        </w:rPr>
      </w:pPr>
      <w:r w:rsidRPr="00945E2F">
        <w:rPr>
          <w:rFonts w:ascii="Times New Roman" w:hAnsi="Times New Roman" w:cs="Times New Roman"/>
        </w:rPr>
        <w:t>Susie Thompson – North Dakota</w:t>
      </w:r>
    </w:p>
    <w:p w14:paraId="7DF449C7" w14:textId="77777777" w:rsidR="00A622AF" w:rsidRPr="00945E2F" w:rsidRDefault="00A622AF" w:rsidP="00A622AF">
      <w:pPr>
        <w:rPr>
          <w:rFonts w:ascii="Times New Roman" w:hAnsi="Times New Roman" w:cs="Times New Roman"/>
        </w:rPr>
      </w:pPr>
      <w:r w:rsidRPr="00945E2F">
        <w:rPr>
          <w:rFonts w:ascii="Times New Roman" w:hAnsi="Times New Roman" w:cs="Times New Roman"/>
        </w:rPr>
        <w:t>Laura Shannon – Minnesota</w:t>
      </w:r>
    </w:p>
    <w:p w14:paraId="1FBF6177" w14:textId="77777777" w:rsidR="00A622AF" w:rsidRPr="00945E2F" w:rsidRDefault="00A622AF" w:rsidP="00A622AF">
      <w:pPr>
        <w:rPr>
          <w:rFonts w:ascii="Times New Roman" w:hAnsi="Times New Roman" w:cs="Times New Roman"/>
        </w:rPr>
      </w:pPr>
      <w:r w:rsidRPr="00945E2F">
        <w:rPr>
          <w:rFonts w:ascii="Times New Roman" w:hAnsi="Times New Roman" w:cs="Times New Roman"/>
        </w:rPr>
        <w:t>Dave Douches – Michigan</w:t>
      </w:r>
    </w:p>
    <w:p w14:paraId="13FF060D" w14:textId="77777777" w:rsidR="00A622AF" w:rsidRPr="00945E2F" w:rsidRDefault="00A622AF" w:rsidP="00A622AF">
      <w:pPr>
        <w:rPr>
          <w:rFonts w:ascii="Times New Roman" w:hAnsi="Times New Roman" w:cs="Times New Roman"/>
        </w:rPr>
      </w:pPr>
      <w:r w:rsidRPr="00945E2F">
        <w:rPr>
          <w:rFonts w:ascii="Times New Roman" w:hAnsi="Times New Roman" w:cs="Times New Roman"/>
        </w:rPr>
        <w:t>Isabel Vales – Texas A&amp;M</w:t>
      </w:r>
    </w:p>
    <w:p w14:paraId="3997D40D" w14:textId="5C1FA383" w:rsidR="00A622AF" w:rsidRPr="00945E2F" w:rsidRDefault="00A622AF" w:rsidP="00A622AF">
      <w:pPr>
        <w:rPr>
          <w:rFonts w:ascii="Times New Roman" w:hAnsi="Times New Roman" w:cs="Times New Roman"/>
        </w:rPr>
      </w:pPr>
      <w:r w:rsidRPr="00945E2F">
        <w:rPr>
          <w:rFonts w:ascii="Times New Roman" w:hAnsi="Times New Roman" w:cs="Times New Roman"/>
        </w:rPr>
        <w:t xml:space="preserve">Benoit </w:t>
      </w:r>
      <w:proofErr w:type="spellStart"/>
      <w:r w:rsidRPr="00945E2F">
        <w:rPr>
          <w:rFonts w:ascii="Times New Roman" w:hAnsi="Times New Roman" w:cs="Times New Roman"/>
        </w:rPr>
        <w:t>Bizimungu</w:t>
      </w:r>
      <w:proofErr w:type="spellEnd"/>
      <w:r w:rsidRPr="00945E2F">
        <w:rPr>
          <w:rFonts w:ascii="Times New Roman" w:hAnsi="Times New Roman" w:cs="Times New Roman"/>
        </w:rPr>
        <w:t xml:space="preserve"> – Agriculture and Agri-food Canada</w:t>
      </w:r>
    </w:p>
    <w:p w14:paraId="44D0AEC2" w14:textId="44244FB6" w:rsidR="00F85407" w:rsidRPr="00945E2F" w:rsidRDefault="00F85407" w:rsidP="00A622AF">
      <w:pPr>
        <w:rPr>
          <w:rFonts w:ascii="Times New Roman" w:hAnsi="Times New Roman" w:cs="Times New Roman"/>
        </w:rPr>
      </w:pPr>
      <w:r w:rsidRPr="00945E2F">
        <w:rPr>
          <w:rFonts w:ascii="Times New Roman" w:hAnsi="Times New Roman" w:cs="Times New Roman"/>
        </w:rPr>
        <w:t>Max Feldman – USDA/ARS Prosser, WA</w:t>
      </w:r>
    </w:p>
    <w:p w14:paraId="10AEBA76" w14:textId="77777777" w:rsidR="00A622AF" w:rsidRPr="00945E2F" w:rsidRDefault="00A622AF" w:rsidP="00A622AF">
      <w:pPr>
        <w:rPr>
          <w:rFonts w:ascii="Times New Roman" w:hAnsi="Times New Roman" w:cs="Times New Roman"/>
        </w:rPr>
      </w:pPr>
    </w:p>
    <w:p w14:paraId="1A33FC23" w14:textId="3206AB00" w:rsidR="00A622AF" w:rsidRPr="00945E2F" w:rsidRDefault="00945E2F" w:rsidP="00A622AF">
      <w:pPr>
        <w:rPr>
          <w:rFonts w:ascii="Times New Roman" w:hAnsi="Times New Roman" w:cs="Times New Roman"/>
        </w:rPr>
      </w:pPr>
      <w:r w:rsidRPr="00945E2F">
        <w:rPr>
          <w:rFonts w:ascii="Times New Roman" w:hAnsi="Times New Roman" w:cs="Times New Roman"/>
        </w:rPr>
        <w:t xml:space="preserve">Dennis </w:t>
      </w:r>
      <w:r w:rsidR="00A622AF" w:rsidRPr="00945E2F">
        <w:rPr>
          <w:rFonts w:ascii="Times New Roman" w:hAnsi="Times New Roman" w:cs="Times New Roman"/>
        </w:rPr>
        <w:t>closed the meeting</w:t>
      </w:r>
      <w:r w:rsidRPr="00945E2F">
        <w:rPr>
          <w:rFonts w:ascii="Times New Roman" w:hAnsi="Times New Roman" w:cs="Times New Roman"/>
        </w:rPr>
        <w:t xml:space="preserve"> at noon.</w:t>
      </w:r>
    </w:p>
    <w:p w14:paraId="575C9831" w14:textId="77777777" w:rsidR="00A622AF" w:rsidRPr="00945E2F" w:rsidRDefault="00A622AF" w:rsidP="00A622AF">
      <w:pPr>
        <w:rPr>
          <w:rFonts w:ascii="Times New Roman" w:hAnsi="Times New Roman" w:cs="Times New Roman"/>
        </w:rPr>
      </w:pPr>
    </w:p>
    <w:p w14:paraId="6D9D1FFD" w14:textId="77777777" w:rsidR="00F940BF" w:rsidRPr="00945E2F" w:rsidRDefault="00F940BF">
      <w:pPr>
        <w:rPr>
          <w:rFonts w:ascii="Times New Roman" w:hAnsi="Times New Roman" w:cs="Times New Roman"/>
        </w:rPr>
      </w:pPr>
    </w:p>
    <w:sectPr w:rsidR="00F940BF" w:rsidRPr="00945E2F" w:rsidSect="0039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58A7"/>
    <w:multiLevelType w:val="hybridMultilevel"/>
    <w:tmpl w:val="844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A1ADB"/>
    <w:multiLevelType w:val="hybridMultilevel"/>
    <w:tmpl w:val="F398B1DC"/>
    <w:lvl w:ilvl="0" w:tplc="7FC65FE8">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B38C0"/>
    <w:multiLevelType w:val="multilevel"/>
    <w:tmpl w:val="0409001D"/>
    <w:name w:val="Endelman222"/>
    <w:styleLink w:val="Endelman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B715F4"/>
    <w:multiLevelType w:val="hybridMultilevel"/>
    <w:tmpl w:val="D9680AA6"/>
    <w:lvl w:ilvl="0" w:tplc="7FC65FE8">
      <w:start w:val="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D7D8A"/>
    <w:multiLevelType w:val="hybridMultilevel"/>
    <w:tmpl w:val="CA583D68"/>
    <w:lvl w:ilvl="0" w:tplc="7FC65FE8">
      <w:start w:val="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1A328F"/>
    <w:multiLevelType w:val="hybridMultilevel"/>
    <w:tmpl w:val="884C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F57DF"/>
    <w:multiLevelType w:val="hybridMultilevel"/>
    <w:tmpl w:val="7ECA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BF"/>
    <w:rsid w:val="000737DD"/>
    <w:rsid w:val="0007410A"/>
    <w:rsid w:val="00085758"/>
    <w:rsid w:val="000906EB"/>
    <w:rsid w:val="000C360F"/>
    <w:rsid w:val="00112D00"/>
    <w:rsid w:val="001B278C"/>
    <w:rsid w:val="001E26BB"/>
    <w:rsid w:val="002542D1"/>
    <w:rsid w:val="00292CE7"/>
    <w:rsid w:val="00395950"/>
    <w:rsid w:val="003A3379"/>
    <w:rsid w:val="003B703B"/>
    <w:rsid w:val="003F54B5"/>
    <w:rsid w:val="00405902"/>
    <w:rsid w:val="004079A3"/>
    <w:rsid w:val="0043443D"/>
    <w:rsid w:val="00436920"/>
    <w:rsid w:val="00472B07"/>
    <w:rsid w:val="0056040E"/>
    <w:rsid w:val="00584519"/>
    <w:rsid w:val="006216DE"/>
    <w:rsid w:val="00630757"/>
    <w:rsid w:val="00633A44"/>
    <w:rsid w:val="006C5679"/>
    <w:rsid w:val="006E5FA4"/>
    <w:rsid w:val="00793AC5"/>
    <w:rsid w:val="00856381"/>
    <w:rsid w:val="008D69DE"/>
    <w:rsid w:val="00945E2F"/>
    <w:rsid w:val="00993CA0"/>
    <w:rsid w:val="00A05CA7"/>
    <w:rsid w:val="00A07104"/>
    <w:rsid w:val="00A41F95"/>
    <w:rsid w:val="00A622AF"/>
    <w:rsid w:val="00AA1D46"/>
    <w:rsid w:val="00AA250C"/>
    <w:rsid w:val="00AA2916"/>
    <w:rsid w:val="00AC75A1"/>
    <w:rsid w:val="00AE4179"/>
    <w:rsid w:val="00B2613F"/>
    <w:rsid w:val="00BC6BDD"/>
    <w:rsid w:val="00BD4552"/>
    <w:rsid w:val="00C3463C"/>
    <w:rsid w:val="00C84DE9"/>
    <w:rsid w:val="00CB7DCE"/>
    <w:rsid w:val="00CF7A32"/>
    <w:rsid w:val="00D30E6A"/>
    <w:rsid w:val="00D4480D"/>
    <w:rsid w:val="00D47830"/>
    <w:rsid w:val="00D86A91"/>
    <w:rsid w:val="00DA6A11"/>
    <w:rsid w:val="00E25DA4"/>
    <w:rsid w:val="00E418FA"/>
    <w:rsid w:val="00E43670"/>
    <w:rsid w:val="00EC6466"/>
    <w:rsid w:val="00EE08AA"/>
    <w:rsid w:val="00F07489"/>
    <w:rsid w:val="00F85407"/>
    <w:rsid w:val="00F9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F926"/>
  <w14:defaultImageDpi w14:val="32767"/>
  <w15:chartTrackingRefBased/>
  <w15:docId w15:val="{C5B22DC3-99F4-C14D-AF74-048CD298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ndelman3">
    <w:name w:val="Endelman3"/>
    <w:uiPriority w:val="99"/>
    <w:rsid w:val="001B278C"/>
    <w:pPr>
      <w:numPr>
        <w:numId w:val="1"/>
      </w:numPr>
    </w:pPr>
  </w:style>
  <w:style w:type="character" w:styleId="CommentReference">
    <w:name w:val="annotation reference"/>
    <w:basedOn w:val="DefaultParagraphFont"/>
    <w:uiPriority w:val="99"/>
    <w:semiHidden/>
    <w:unhideWhenUsed/>
    <w:rsid w:val="00F940BF"/>
    <w:rPr>
      <w:sz w:val="16"/>
      <w:szCs w:val="16"/>
    </w:rPr>
  </w:style>
  <w:style w:type="paragraph" w:styleId="CommentText">
    <w:name w:val="annotation text"/>
    <w:basedOn w:val="Normal"/>
    <w:link w:val="CommentTextChar"/>
    <w:uiPriority w:val="99"/>
    <w:semiHidden/>
    <w:unhideWhenUsed/>
    <w:rsid w:val="00F940BF"/>
    <w:rPr>
      <w:sz w:val="20"/>
      <w:szCs w:val="20"/>
    </w:rPr>
  </w:style>
  <w:style w:type="character" w:customStyle="1" w:styleId="CommentTextChar">
    <w:name w:val="Comment Text Char"/>
    <w:basedOn w:val="DefaultParagraphFont"/>
    <w:link w:val="CommentText"/>
    <w:uiPriority w:val="99"/>
    <w:semiHidden/>
    <w:rsid w:val="00F940BF"/>
    <w:rPr>
      <w:sz w:val="20"/>
      <w:szCs w:val="20"/>
    </w:rPr>
  </w:style>
  <w:style w:type="paragraph" w:styleId="CommentSubject">
    <w:name w:val="annotation subject"/>
    <w:basedOn w:val="CommentText"/>
    <w:next w:val="CommentText"/>
    <w:link w:val="CommentSubjectChar"/>
    <w:uiPriority w:val="99"/>
    <w:semiHidden/>
    <w:unhideWhenUsed/>
    <w:rsid w:val="00F940BF"/>
    <w:rPr>
      <w:b/>
      <w:bCs/>
    </w:rPr>
  </w:style>
  <w:style w:type="character" w:customStyle="1" w:styleId="CommentSubjectChar">
    <w:name w:val="Comment Subject Char"/>
    <w:basedOn w:val="CommentTextChar"/>
    <w:link w:val="CommentSubject"/>
    <w:uiPriority w:val="99"/>
    <w:semiHidden/>
    <w:rsid w:val="00F940BF"/>
    <w:rPr>
      <w:b/>
      <w:bCs/>
      <w:sz w:val="20"/>
      <w:szCs w:val="20"/>
    </w:rPr>
  </w:style>
  <w:style w:type="paragraph" w:styleId="BalloonText">
    <w:name w:val="Balloon Text"/>
    <w:basedOn w:val="Normal"/>
    <w:link w:val="BalloonTextChar"/>
    <w:uiPriority w:val="99"/>
    <w:semiHidden/>
    <w:unhideWhenUsed/>
    <w:rsid w:val="00F940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40BF"/>
    <w:rPr>
      <w:rFonts w:ascii="Times New Roman" w:hAnsi="Times New Roman" w:cs="Times New Roman"/>
      <w:sz w:val="18"/>
      <w:szCs w:val="18"/>
    </w:rPr>
  </w:style>
  <w:style w:type="paragraph" w:styleId="NormalWeb">
    <w:name w:val="Normal (Web)"/>
    <w:basedOn w:val="Normal"/>
    <w:uiPriority w:val="99"/>
    <w:unhideWhenUsed/>
    <w:rsid w:val="00F940B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63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CA7"/>
    <w:rPr>
      <w:color w:val="0563C1" w:themeColor="hyperlink"/>
      <w:u w:val="single"/>
    </w:rPr>
  </w:style>
  <w:style w:type="character" w:styleId="Emphasis">
    <w:name w:val="Emphasis"/>
    <w:basedOn w:val="DefaultParagraphFont"/>
    <w:uiPriority w:val="20"/>
    <w:qFormat/>
    <w:rsid w:val="001E26BB"/>
    <w:rPr>
      <w:i/>
      <w:iCs/>
    </w:rPr>
  </w:style>
  <w:style w:type="paragraph" w:styleId="ListParagraph">
    <w:name w:val="List Paragraph"/>
    <w:basedOn w:val="Normal"/>
    <w:uiPriority w:val="34"/>
    <w:qFormat/>
    <w:rsid w:val="00A622AF"/>
    <w:pPr>
      <w:ind w:left="720"/>
      <w:contextualSpacing/>
    </w:pPr>
  </w:style>
  <w:style w:type="character" w:styleId="FollowedHyperlink">
    <w:name w:val="FollowedHyperlink"/>
    <w:basedOn w:val="DefaultParagraphFont"/>
    <w:uiPriority w:val="99"/>
    <w:semiHidden/>
    <w:unhideWhenUsed/>
    <w:rsid w:val="00E418FA"/>
    <w:rPr>
      <w:color w:val="954F72" w:themeColor="followedHyperlink"/>
      <w:u w:val="single"/>
    </w:rPr>
  </w:style>
  <w:style w:type="character" w:styleId="UnresolvedMention">
    <w:name w:val="Unresolved Mention"/>
    <w:basedOn w:val="DefaultParagraphFont"/>
    <w:uiPriority w:val="99"/>
    <w:rsid w:val="00E418FA"/>
    <w:rPr>
      <w:color w:val="605E5C"/>
      <w:shd w:val="clear" w:color="auto" w:fill="E1DFDD"/>
    </w:rPr>
  </w:style>
  <w:style w:type="paragraph" w:styleId="Revision">
    <w:name w:val="Revision"/>
    <w:hidden/>
    <w:uiPriority w:val="99"/>
    <w:semiHidden/>
    <w:rsid w:val="0029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472005">
      <w:bodyDiv w:val="1"/>
      <w:marLeft w:val="0"/>
      <w:marRight w:val="0"/>
      <w:marTop w:val="0"/>
      <w:marBottom w:val="0"/>
      <w:divBdr>
        <w:top w:val="none" w:sz="0" w:space="0" w:color="auto"/>
        <w:left w:val="none" w:sz="0" w:space="0" w:color="auto"/>
        <w:bottom w:val="none" w:sz="0" w:space="0" w:color="auto"/>
        <w:right w:val="none" w:sz="0" w:space="0" w:color="auto"/>
      </w:divBdr>
    </w:div>
    <w:div w:id="821699257">
      <w:bodyDiv w:val="1"/>
      <w:marLeft w:val="0"/>
      <w:marRight w:val="0"/>
      <w:marTop w:val="0"/>
      <w:marBottom w:val="0"/>
      <w:divBdr>
        <w:top w:val="none" w:sz="0" w:space="0" w:color="auto"/>
        <w:left w:val="none" w:sz="0" w:space="0" w:color="auto"/>
        <w:bottom w:val="none" w:sz="0" w:space="0" w:color="auto"/>
        <w:right w:val="none" w:sz="0" w:space="0" w:color="auto"/>
      </w:divBdr>
    </w:div>
    <w:div w:id="1249118617">
      <w:bodyDiv w:val="1"/>
      <w:marLeft w:val="0"/>
      <w:marRight w:val="0"/>
      <w:marTop w:val="0"/>
      <w:marBottom w:val="0"/>
      <w:divBdr>
        <w:top w:val="none" w:sz="0" w:space="0" w:color="auto"/>
        <w:left w:val="none" w:sz="0" w:space="0" w:color="auto"/>
        <w:bottom w:val="none" w:sz="0" w:space="0" w:color="auto"/>
        <w:right w:val="none" w:sz="0" w:space="0" w:color="auto"/>
      </w:divBdr>
      <w:divsChild>
        <w:div w:id="1888908281">
          <w:marLeft w:val="0"/>
          <w:marRight w:val="0"/>
          <w:marTop w:val="0"/>
          <w:marBottom w:val="0"/>
          <w:divBdr>
            <w:top w:val="none" w:sz="0" w:space="0" w:color="auto"/>
            <w:left w:val="none" w:sz="0" w:space="0" w:color="auto"/>
            <w:bottom w:val="none" w:sz="0" w:space="0" w:color="auto"/>
            <w:right w:val="none" w:sz="0" w:space="0" w:color="auto"/>
          </w:divBdr>
          <w:divsChild>
            <w:div w:id="1193152970">
              <w:marLeft w:val="0"/>
              <w:marRight w:val="0"/>
              <w:marTop w:val="0"/>
              <w:marBottom w:val="0"/>
              <w:divBdr>
                <w:top w:val="none" w:sz="0" w:space="0" w:color="auto"/>
                <w:left w:val="none" w:sz="0" w:space="0" w:color="auto"/>
                <w:bottom w:val="none" w:sz="0" w:space="0" w:color="auto"/>
                <w:right w:val="none" w:sz="0" w:space="0" w:color="auto"/>
              </w:divBdr>
              <w:divsChild>
                <w:div w:id="6250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Endelman</dc:creator>
  <cp:keywords/>
  <dc:description/>
  <cp:lastModifiedBy>Hammerschmidt, Raymond</cp:lastModifiedBy>
  <cp:revision>2</cp:revision>
  <cp:lastPrinted>2020-01-21T17:24:00Z</cp:lastPrinted>
  <dcterms:created xsi:type="dcterms:W3CDTF">2020-07-24T13:41:00Z</dcterms:created>
  <dcterms:modified xsi:type="dcterms:W3CDTF">2020-07-24T13:41:00Z</dcterms:modified>
</cp:coreProperties>
</file>